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492" w:rsidRPr="001A0B3B" w:rsidRDefault="001A0B3B" w:rsidP="009C04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Календарный учебный график</w:t>
      </w:r>
    </w:p>
    <w:p w:rsidR="009C0492" w:rsidRDefault="009C0492" w:rsidP="009C04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73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Занятия проводятся по мере комплектования групп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9C0492" w:rsidRPr="002D730B" w:rsidRDefault="009C0492" w:rsidP="009C04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обучения: очная.</w:t>
      </w:r>
    </w:p>
    <w:tbl>
      <w:tblPr>
        <w:tblStyle w:val="a3"/>
        <w:tblW w:w="1017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  <w:gridCol w:w="992"/>
        <w:gridCol w:w="1418"/>
        <w:gridCol w:w="1027"/>
        <w:gridCol w:w="816"/>
      </w:tblGrid>
      <w:tr w:rsidR="009C0492" w:rsidRPr="002D730B" w:rsidTr="009C0492">
        <w:tc>
          <w:tcPr>
            <w:tcW w:w="4928" w:type="dxa"/>
            <w:gridSpan w:val="5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неделя</w:t>
            </w:r>
          </w:p>
        </w:tc>
        <w:tc>
          <w:tcPr>
            <w:tcW w:w="5245" w:type="dxa"/>
            <w:gridSpan w:val="5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 неделя</w:t>
            </w:r>
          </w:p>
        </w:tc>
      </w:tr>
      <w:tr w:rsidR="009C0492" w:rsidRPr="002D730B" w:rsidTr="009C0492">
        <w:tc>
          <w:tcPr>
            <w:tcW w:w="959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7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6" w:type="dxa"/>
          </w:tcPr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C0492" w:rsidRPr="002D730B" w:rsidTr="009C0492">
        <w:tc>
          <w:tcPr>
            <w:tcW w:w="959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*</w:t>
            </w:r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(3 ч.) </w:t>
            </w:r>
          </w:p>
        </w:tc>
        <w:tc>
          <w:tcPr>
            <w:tcW w:w="992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3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Pr="00443B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ч.)</w:t>
            </w:r>
          </w:p>
        </w:tc>
        <w:tc>
          <w:tcPr>
            <w:tcW w:w="992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(3 ч.)</w:t>
            </w:r>
          </w:p>
        </w:tc>
        <w:tc>
          <w:tcPr>
            <w:tcW w:w="993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(3 ч.)</w:t>
            </w:r>
          </w:p>
        </w:tc>
        <w:tc>
          <w:tcPr>
            <w:tcW w:w="992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(3 ч.)</w:t>
            </w:r>
          </w:p>
        </w:tc>
        <w:tc>
          <w:tcPr>
            <w:tcW w:w="992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(3 ч.)</w:t>
            </w:r>
          </w:p>
        </w:tc>
        <w:tc>
          <w:tcPr>
            <w:tcW w:w="992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(3 ч.)</w:t>
            </w:r>
          </w:p>
        </w:tc>
        <w:tc>
          <w:tcPr>
            <w:tcW w:w="1418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лк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пз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*</w:t>
            </w:r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(2 ч./2 ч.)</w:t>
            </w:r>
          </w:p>
        </w:tc>
        <w:tc>
          <w:tcPr>
            <w:tcW w:w="1027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пз</w:t>
            </w:r>
            <w:proofErr w:type="spellEnd"/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(2 ч.)</w:t>
            </w:r>
          </w:p>
        </w:tc>
        <w:tc>
          <w:tcPr>
            <w:tcW w:w="816" w:type="dxa"/>
          </w:tcPr>
          <w:p w:rsidR="009C0492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*</w:t>
            </w:r>
          </w:p>
          <w:p w:rsidR="009C0492" w:rsidRPr="002D730B" w:rsidRDefault="009C0492" w:rsidP="00735EF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(1 ч.)</w:t>
            </w:r>
          </w:p>
        </w:tc>
      </w:tr>
    </w:tbl>
    <w:p w:rsidR="009C0492" w:rsidRPr="00431DC1" w:rsidRDefault="009C0492" w:rsidP="009C04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1DC1">
        <w:rPr>
          <w:rFonts w:ascii="Times New Roman" w:eastAsiaTheme="minorHAnsi" w:hAnsi="Times New Roman" w:cs="Times New Roman"/>
          <w:sz w:val="24"/>
          <w:szCs w:val="24"/>
          <w:lang w:eastAsia="en-US"/>
        </w:rPr>
        <w:t>*</w:t>
      </w:r>
      <w:proofErr w:type="spellStart"/>
      <w:r w:rsidRPr="00431DC1">
        <w:rPr>
          <w:rFonts w:ascii="Times New Roman" w:eastAsiaTheme="minorHAnsi" w:hAnsi="Times New Roman" w:cs="Times New Roman"/>
          <w:sz w:val="24"/>
          <w:szCs w:val="24"/>
          <w:lang w:eastAsia="en-US"/>
        </w:rPr>
        <w:t>лк</w:t>
      </w:r>
      <w:proofErr w:type="spellEnd"/>
      <w:r w:rsidRPr="00431D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лекции, </w:t>
      </w:r>
      <w:proofErr w:type="spellStart"/>
      <w:r w:rsidRPr="00431DC1">
        <w:rPr>
          <w:rFonts w:ascii="Times New Roman" w:eastAsiaTheme="minorHAnsi" w:hAnsi="Times New Roman" w:cs="Times New Roman"/>
          <w:sz w:val="24"/>
          <w:szCs w:val="24"/>
          <w:lang w:eastAsia="en-US"/>
        </w:rPr>
        <w:t>пз</w:t>
      </w:r>
      <w:proofErr w:type="spellEnd"/>
      <w:r w:rsidRPr="00431D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практические занятия, </w:t>
      </w:r>
      <w:proofErr w:type="spellStart"/>
      <w:r w:rsidRPr="00431DC1">
        <w:rPr>
          <w:rFonts w:ascii="Times New Roman" w:eastAsiaTheme="minorHAnsi" w:hAnsi="Times New Roman" w:cs="Times New Roman"/>
          <w:sz w:val="24"/>
          <w:szCs w:val="24"/>
          <w:lang w:eastAsia="en-US"/>
        </w:rPr>
        <w:t>иа</w:t>
      </w:r>
      <w:proofErr w:type="spellEnd"/>
      <w:r w:rsidRPr="00431D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итоговая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аттестация.</w:t>
      </w:r>
    </w:p>
    <w:p w:rsidR="009C0492" w:rsidRDefault="009C0492" w:rsidP="009C04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A0B3B" w:rsidRDefault="001A0B3B" w:rsidP="001A0B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Учебный план</w:t>
      </w:r>
    </w:p>
    <w:p w:rsidR="009C0492" w:rsidRPr="001A0B3B" w:rsidRDefault="009C0492" w:rsidP="001A0B3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 w:rsidRPr="000D47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 пожарно-техническому минимуму для руководителей, лиц, ответственных за пожарную безопасность пожароопасных производств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</w:p>
    <w:p w:rsidR="009C0492" w:rsidRPr="000D4742" w:rsidRDefault="009C0492" w:rsidP="009C04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W w:w="10916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529"/>
        <w:gridCol w:w="709"/>
        <w:gridCol w:w="850"/>
        <w:gridCol w:w="1560"/>
        <w:gridCol w:w="1559"/>
      </w:tblGrid>
      <w:tr w:rsidR="009C0492" w:rsidRPr="009C0492" w:rsidTr="009C0492">
        <w:trPr>
          <w:trHeight w:val="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№ темы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Наименования разделов и дисциплины (темы)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Лекции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Формы контроля</w:t>
            </w:r>
          </w:p>
        </w:tc>
      </w:tr>
      <w:tr w:rsidR="009C0492" w:rsidRPr="009C0492" w:rsidTr="009C0492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Введение. Законодательная база в области пожарной безопасности. Основные 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</w:tr>
      <w:tr w:rsidR="009C0492" w:rsidRPr="009C0492" w:rsidTr="009C0492">
        <w:trPr>
          <w:trHeight w:val="7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Общие понятия о горении и </w:t>
            </w:r>
            <w:proofErr w:type="spellStart"/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пожаровзрывоопасных</w:t>
            </w:r>
            <w:proofErr w:type="spellEnd"/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свойствах веществ и материалов, пожарной опасности зданий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Текущий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(устный опрос)</w:t>
            </w:r>
          </w:p>
        </w:tc>
      </w:tr>
      <w:tr w:rsidR="009C0492" w:rsidRPr="009C0492" w:rsidTr="009C0492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Пожарная опасность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Текущий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(устный опрос)</w:t>
            </w:r>
          </w:p>
        </w:tc>
      </w:tr>
      <w:tr w:rsidR="009C0492" w:rsidRPr="009C0492" w:rsidTr="009C0492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Меры пожарной безопасности при проведении пожароопасных работ и при хранении веществ и материалов. Основная нормативная документация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Текущий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(тест)</w:t>
            </w:r>
          </w:p>
        </w:tc>
      </w:tr>
      <w:tr w:rsidR="009C0492" w:rsidRPr="009C0492" w:rsidTr="009C04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Требования пожарной безопасности к путям эвакуации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Текущий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(устный опрос)</w:t>
            </w:r>
          </w:p>
        </w:tc>
      </w:tr>
      <w:tr w:rsidR="009C0492" w:rsidRPr="009C0492" w:rsidTr="009C04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Общие сведения о системах противопожарной защиты в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Текущий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(тест)</w:t>
            </w:r>
          </w:p>
        </w:tc>
      </w:tr>
      <w:tr w:rsidR="009C0492" w:rsidRPr="009C0492" w:rsidTr="009C04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Организационные основы обеспечения пожарной безопасности в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Текущий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(устный опрос)</w:t>
            </w:r>
          </w:p>
        </w:tc>
      </w:tr>
      <w:tr w:rsidR="009C0492" w:rsidRPr="009C0492" w:rsidTr="009C0492">
        <w:trPr>
          <w:trHeight w:val="1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Действия ИТР, рабочих и служащих при пожарах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Текущий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(устный опрос)</w:t>
            </w:r>
          </w:p>
        </w:tc>
      </w:tr>
      <w:tr w:rsidR="009C0492" w:rsidRPr="009C0492" w:rsidTr="009C04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Тема №9 </w:t>
            </w:r>
            <w:r w:rsidRPr="009C0492">
              <w:rPr>
                <w:rFonts w:ascii="Times New Roman" w:eastAsiaTheme="minorHAnsi" w:hAnsi="Times New Roman" w:cs="Times New Roman"/>
                <w:i/>
                <w:sz w:val="21"/>
                <w:szCs w:val="21"/>
                <w:lang w:eastAsia="en-US"/>
              </w:rPr>
              <w:t>Занятие 1.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Практическое ознакомление и работа с огнетушителем на модельном очаге пожара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</w:tr>
      <w:tr w:rsidR="009C0492" w:rsidRPr="009C0492" w:rsidTr="009C0492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Тема №9 </w:t>
            </w:r>
            <w:r w:rsidRPr="009C0492">
              <w:rPr>
                <w:rFonts w:ascii="Times New Roman" w:eastAsiaTheme="minorHAnsi" w:hAnsi="Times New Roman" w:cs="Times New Roman"/>
                <w:i/>
                <w:sz w:val="21"/>
                <w:szCs w:val="21"/>
                <w:lang w:eastAsia="en-US"/>
              </w:rPr>
              <w:t>Занятие 2.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Тренировка использования  пожарного крана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</w:tr>
      <w:tr w:rsidR="009C0492" w:rsidRPr="009C0492" w:rsidTr="009C0492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Тема №9 </w:t>
            </w:r>
            <w:r w:rsidRPr="009C0492">
              <w:rPr>
                <w:rFonts w:ascii="Times New Roman" w:eastAsiaTheme="minorHAnsi" w:hAnsi="Times New Roman" w:cs="Times New Roman"/>
                <w:i/>
                <w:sz w:val="21"/>
                <w:szCs w:val="21"/>
                <w:lang w:eastAsia="en-US"/>
              </w:rPr>
              <w:t>Занятие 3.</w:t>
            </w: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Практическое ознакомление и системами противопожарной защиты одного и подразделений, Тренировка по эвакуации людей.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</w:tr>
      <w:tr w:rsidR="009C0492" w:rsidRPr="009C0492" w:rsidTr="009C0492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ЗАЧЕТ. Проверка знаний пожарно-технического минимума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9C0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Итоговая аттестация</w:t>
            </w:r>
          </w:p>
          <w:p w:rsidR="009C0492" w:rsidRPr="009C0492" w:rsidRDefault="009C0492" w:rsidP="009C0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(зачет)</w:t>
            </w:r>
          </w:p>
        </w:tc>
      </w:tr>
      <w:tr w:rsidR="009C0492" w:rsidRPr="009C0492" w:rsidTr="009C0492">
        <w:trPr>
          <w:trHeight w:val="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b/>
                <w:bCs/>
                <w:sz w:val="21"/>
                <w:szCs w:val="21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C049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492" w:rsidRPr="009C0492" w:rsidRDefault="009C0492" w:rsidP="00735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</w:p>
        </w:tc>
      </w:tr>
    </w:tbl>
    <w:p w:rsidR="004D1C21" w:rsidRDefault="001A0B3B"/>
    <w:sectPr w:rsidR="004D1C21" w:rsidSect="009C04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92"/>
    <w:rsid w:val="001A0B3B"/>
    <w:rsid w:val="004B4B39"/>
    <w:rsid w:val="009C0492"/>
    <w:rsid w:val="00B309D3"/>
    <w:rsid w:val="00ED19DC"/>
    <w:rsid w:val="00F9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А.С.</dc:creator>
  <cp:keywords/>
  <dc:description/>
  <cp:lastModifiedBy>Никулина А.С.</cp:lastModifiedBy>
  <cp:revision>3</cp:revision>
  <dcterms:created xsi:type="dcterms:W3CDTF">2019-08-12T07:11:00Z</dcterms:created>
  <dcterms:modified xsi:type="dcterms:W3CDTF">2019-08-12T11:30:00Z</dcterms:modified>
</cp:coreProperties>
</file>